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3F2BA54" w:rsidR="00F64260" w:rsidRPr="00A83A6C" w:rsidRDefault="00F4619E" w:rsidP="00B862BF">
            <w:pPr>
              <w:pStyle w:val="Heading5"/>
              <w:rPr>
                <w:b/>
              </w:rPr>
            </w:pPr>
            <w:bookmarkStart w:id="0" w:name="Proposal"/>
            <w:bookmarkEnd w:id="0"/>
            <w:r>
              <w:rPr>
                <w:b/>
              </w:rPr>
              <w:t>THTR 22</w:t>
            </w:r>
            <w:r w:rsidR="00027E84">
              <w:rPr>
                <w:b/>
              </w:rPr>
              <w:t>9</w:t>
            </w:r>
            <w:r w:rsidR="0089449A">
              <w:rPr>
                <w:b/>
              </w:rPr>
              <w:t>:  Play</w:t>
            </w:r>
            <w:r w:rsidR="00C93D73">
              <w:rPr>
                <w:b/>
              </w:rPr>
              <w:t>wri</w:t>
            </w:r>
            <w:r w:rsidR="007A567F">
              <w:rPr>
                <w:b/>
              </w:rPr>
              <w:t>ghting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26C6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98CEB8F"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6618895A"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E357BC7" w:rsidR="00F64260" w:rsidRPr="00B605CE" w:rsidRDefault="0089449A" w:rsidP="00B862BF">
            <w:pPr>
              <w:rPr>
                <w:b/>
              </w:rPr>
            </w:pPr>
            <w:bookmarkStart w:id="7" w:name="Originator"/>
            <w:bookmarkEnd w:id="7"/>
            <w:r>
              <w:rPr>
                <w:b/>
              </w:rPr>
              <w:t>William Wilson</w:t>
            </w:r>
          </w:p>
        </w:tc>
        <w:tc>
          <w:tcPr>
            <w:tcW w:w="1210" w:type="pct"/>
          </w:tcPr>
          <w:p w14:paraId="788D9512" w14:textId="19B60691" w:rsidR="00F64260" w:rsidRPr="00946B20" w:rsidRDefault="00026C6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4DA6F49" w:rsidR="00F64260" w:rsidRPr="00B605CE" w:rsidRDefault="0089449A"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3A2EA78A" w14:textId="77777777" w:rsidR="00F30E46" w:rsidRDefault="0089449A" w:rsidP="00F30E46">
            <w:pPr>
              <w:spacing w:line="240" w:lineRule="auto"/>
              <w:rPr>
                <w:b/>
              </w:rPr>
            </w:pPr>
            <w:r>
              <w:rPr>
                <w:b/>
              </w:rPr>
              <w:t xml:space="preserve">The Department of Music, Theatre, and Dance has never offered a course in Playwrighting, yet we have had many students interested and active in writing their own plays.  </w:t>
            </w:r>
            <w:r w:rsidR="00F30E46">
              <w:rPr>
                <w:b/>
              </w:rPr>
              <w:t xml:space="preserve">Last year </w:t>
            </w:r>
            <w:r w:rsidR="00F30E46" w:rsidRPr="00661804">
              <w:rPr>
                <w:b/>
                <w:i/>
              </w:rPr>
              <w:t>AMERICAN THEATRE</w:t>
            </w:r>
            <w:r w:rsidR="00F30E46">
              <w:rPr>
                <w:b/>
              </w:rPr>
              <w:t xml:space="preserve"> magazine declared the “triple threat” (or the actor who could also sing and dance) a thing of the past, advising students to become “quadruple threats” by adding writing as their 4</w:t>
            </w:r>
            <w:r w:rsidR="00F30E46" w:rsidRPr="0089449A">
              <w:rPr>
                <w:b/>
                <w:vertAlign w:val="superscript"/>
              </w:rPr>
              <w:t>th</w:t>
            </w:r>
            <w:r w:rsidR="00F30E46">
              <w:rPr>
                <w:b/>
              </w:rPr>
              <w:t xml:space="preserve"> skill.  </w:t>
            </w:r>
          </w:p>
          <w:p w14:paraId="3C0526CC" w14:textId="25123E45" w:rsidR="00F64260" w:rsidRDefault="0089449A">
            <w:pPr>
              <w:spacing w:line="240" w:lineRule="auto"/>
              <w:rPr>
                <w:b/>
              </w:rPr>
            </w:pPr>
            <w:r>
              <w:rPr>
                <w:b/>
              </w:rPr>
              <w:t xml:space="preserve">The American College Theatre Festival, in which we participate every January has created a Playwrighting Focus and is currently sponsoring a 10 Minute Play Competition in which we would like to compete.   </w:t>
            </w:r>
            <w:r w:rsidR="00F30E46">
              <w:rPr>
                <w:b/>
              </w:rPr>
              <w:t>A playwrighting class will strengthen the already strong skills of our students by improving their writing.</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4685E5F" w:rsidR="00517DB2" w:rsidRPr="00B649C4" w:rsidRDefault="009E1A69" w:rsidP="00517DB2">
            <w:pPr>
              <w:rPr>
                <w:b/>
              </w:rPr>
            </w:pPr>
            <w:bookmarkStart w:id="10" w:name="student_impact"/>
            <w:bookmarkEnd w:id="10"/>
            <w:r>
              <w:rPr>
                <w:b/>
              </w:rPr>
              <w:t xml:space="preserve">The course will offer students the chance to significantly increase their ability to write.  </w:t>
            </w:r>
            <w:r w:rsidRPr="00661804">
              <w:rPr>
                <w:b/>
                <w:i/>
              </w:rPr>
              <w:t>AMERICAN THEATRE</w:t>
            </w:r>
            <w:r>
              <w:rPr>
                <w:b/>
              </w:rPr>
              <w:t xml:space="preserve"> magazine has defined writing as the 4</w:t>
            </w:r>
            <w:r w:rsidRPr="009E1A69">
              <w:rPr>
                <w:b/>
                <w:vertAlign w:val="superscript"/>
              </w:rPr>
              <w:t>th</w:t>
            </w:r>
            <w:r>
              <w:rPr>
                <w:b/>
              </w:rPr>
              <w:t xml:space="preserve"> “threat” in the term Quadruple Threat.  In </w:t>
            </w:r>
            <w:proofErr w:type="gramStart"/>
            <w:r>
              <w:rPr>
                <w:b/>
              </w:rPr>
              <w:t>addition</w:t>
            </w:r>
            <w:proofErr w:type="gramEnd"/>
            <w:r>
              <w:rPr>
                <w:b/>
              </w:rPr>
              <w:t xml:space="preserve"> the American College Theatre Festival has instituted a competition for Ten Minute Plays which comes with scholarship opportunities.  The goal of this class will be to write a </w:t>
            </w:r>
            <w:proofErr w:type="gramStart"/>
            <w:r>
              <w:rPr>
                <w:b/>
              </w:rPr>
              <w:t>ten minute</w:t>
            </w:r>
            <w:proofErr w:type="gramEnd"/>
            <w:r>
              <w:rPr>
                <w:b/>
              </w:rPr>
              <w:t xml:space="preserve"> play.</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F561DAF" w:rsidR="00517DB2" w:rsidRPr="00B649C4" w:rsidRDefault="0089449A"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26C6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906CDE4" w:rsidR="008D52B7" w:rsidRPr="00C25F9D" w:rsidRDefault="0089449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26C6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5BD7693" w:rsidR="008D52B7" w:rsidRPr="00C25F9D" w:rsidRDefault="0089449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26C6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07AC17E" w:rsidR="008D52B7" w:rsidRPr="00C25F9D" w:rsidRDefault="0089449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26C6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05DBB51" w:rsidR="008D52B7" w:rsidRPr="00C25F9D" w:rsidRDefault="0089449A"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AA10EA2" w:rsidR="00F64260" w:rsidRPr="00B605CE" w:rsidRDefault="00C93D73" w:rsidP="00B862BF">
            <w:pPr>
              <w:rPr>
                <w:b/>
              </w:rPr>
            </w:pPr>
            <w:bookmarkStart w:id="12" w:name="date_submitted"/>
            <w:bookmarkEnd w:id="12"/>
            <w:r>
              <w:rPr>
                <w:b/>
              </w:rPr>
              <w:t>Fall 2019</w:t>
            </w:r>
          </w:p>
        </w:tc>
        <w:tc>
          <w:tcPr>
            <w:tcW w:w="1373" w:type="pct"/>
            <w:gridSpan w:val="2"/>
          </w:tcPr>
          <w:p w14:paraId="5496F461" w14:textId="2FC783F0" w:rsidR="00F64260" w:rsidRPr="00B605CE" w:rsidRDefault="00F64260" w:rsidP="008D52B7">
            <w:pPr>
              <w:rPr>
                <w:b/>
              </w:rPr>
            </w:pPr>
            <w:r>
              <w:rPr>
                <w:b/>
              </w:rP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0C4E1F73" w:rsidR="00F64260" w:rsidRPr="00913143" w:rsidRDefault="00F64260" w:rsidP="00913143">
            <w:pPr>
              <w:rPr>
                <w:sz w:val="20"/>
                <w:szCs w:val="20"/>
              </w:rPr>
            </w:pPr>
          </w:p>
        </w:tc>
      </w:tr>
    </w:tbl>
    <w:p w14:paraId="372C01C1" w14:textId="77777777" w:rsidR="00F64260" w:rsidRDefault="00F64260" w:rsidP="00B862BF"/>
    <w:p w14:paraId="60A37703" w14:textId="77777777" w:rsidR="00D356FF" w:rsidRDefault="00D356FF" w:rsidP="00B862BF"/>
    <w:p w14:paraId="2EC552F6" w14:textId="77777777" w:rsidR="00661804" w:rsidRDefault="00661804" w:rsidP="00C344AB"/>
    <w:p w14:paraId="70A06D1D" w14:textId="77777777" w:rsidR="00661804" w:rsidRDefault="00661804" w:rsidP="00C344AB"/>
    <w:p w14:paraId="35D53698" w14:textId="630C7990"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7A567F">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7A567F">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4" w:name="cours_title"/>
            <w:bookmarkEnd w:id="14"/>
          </w:p>
        </w:tc>
        <w:tc>
          <w:tcPr>
            <w:tcW w:w="3840" w:type="dxa"/>
            <w:noWrap/>
          </w:tcPr>
          <w:p w14:paraId="6540064C" w14:textId="1C4015D9" w:rsidR="00F64260" w:rsidRPr="009F029C" w:rsidRDefault="00F4619E" w:rsidP="001429AA">
            <w:pPr>
              <w:spacing w:line="240" w:lineRule="auto"/>
              <w:rPr>
                <w:b/>
              </w:rPr>
            </w:pPr>
            <w:r>
              <w:rPr>
                <w:b/>
              </w:rPr>
              <w:t>THTR 22</w:t>
            </w:r>
            <w:r w:rsidR="00027E84">
              <w:rPr>
                <w:b/>
              </w:rPr>
              <w:t>9</w:t>
            </w:r>
          </w:p>
        </w:tc>
      </w:tr>
      <w:tr w:rsidR="00F64260" w:rsidRPr="006E3AF2" w14:paraId="203B0C45" w14:textId="77777777" w:rsidTr="007A567F">
        <w:tc>
          <w:tcPr>
            <w:tcW w:w="3100" w:type="dxa"/>
            <w:noWrap/>
            <w:vAlign w:val="center"/>
          </w:tcPr>
          <w:p w14:paraId="4BAC956E" w14:textId="76914ECF" w:rsidR="00F64260" w:rsidRPr="006E3AF2" w:rsidRDefault="00C93D73" w:rsidP="00013152">
            <w:pPr>
              <w:spacing w:line="240" w:lineRule="auto"/>
            </w:pPr>
            <w:r>
              <w:t xml:space="preserve">B.2. </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7A567F">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5" w:name="title"/>
            <w:bookmarkEnd w:id="15"/>
          </w:p>
        </w:tc>
        <w:tc>
          <w:tcPr>
            <w:tcW w:w="3840" w:type="dxa"/>
            <w:noWrap/>
          </w:tcPr>
          <w:p w14:paraId="2B9DB727" w14:textId="1D33D288" w:rsidR="00F64260" w:rsidRPr="009F029C" w:rsidRDefault="0089449A" w:rsidP="001429AA">
            <w:pPr>
              <w:spacing w:line="240" w:lineRule="auto"/>
              <w:rPr>
                <w:b/>
              </w:rPr>
            </w:pPr>
            <w:r>
              <w:rPr>
                <w:b/>
              </w:rPr>
              <w:t>Play</w:t>
            </w:r>
            <w:r w:rsidR="00E513A0">
              <w:rPr>
                <w:b/>
              </w:rPr>
              <w:t>w</w:t>
            </w:r>
            <w:r w:rsidR="00C93D73">
              <w:rPr>
                <w:b/>
              </w:rPr>
              <w:t>ri</w:t>
            </w:r>
            <w:r w:rsidR="00E513A0">
              <w:rPr>
                <w:b/>
              </w:rPr>
              <w:t>gh</w:t>
            </w:r>
            <w:r>
              <w:rPr>
                <w:b/>
              </w:rPr>
              <w:t>ting</w:t>
            </w:r>
          </w:p>
        </w:tc>
      </w:tr>
      <w:tr w:rsidR="00F64260" w:rsidRPr="006E3AF2" w14:paraId="76E4D772" w14:textId="77777777" w:rsidTr="007A567F">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05ED933F" w:rsidR="00F64260" w:rsidRPr="007A567F" w:rsidRDefault="00EC01FD" w:rsidP="007A567F">
            <w:r>
              <w:t>S</w:t>
            </w:r>
            <w:r w:rsidR="00F30E46">
              <w:t xml:space="preserve">tudents will learn to craft short playwrighting exercises resulting in the writing </w:t>
            </w:r>
            <w:proofErr w:type="gramStart"/>
            <w:r w:rsidR="00F30E46">
              <w:t xml:space="preserve">of </w:t>
            </w:r>
            <w:r w:rsidR="00F30E46" w:rsidRPr="0032303F">
              <w:t xml:space="preserve"> a</w:t>
            </w:r>
            <w:proofErr w:type="gramEnd"/>
            <w:r w:rsidR="00F30E46" w:rsidRPr="0032303F">
              <w:t xml:space="preserve"> </w:t>
            </w:r>
            <w:r w:rsidR="00661804">
              <w:t xml:space="preserve">ten </w:t>
            </w:r>
            <w:proofErr w:type="spellStart"/>
            <w:r w:rsidR="00661804">
              <w:t>muinute</w:t>
            </w:r>
            <w:proofErr w:type="spellEnd"/>
            <w:r w:rsidR="00661804">
              <w:t xml:space="preserve"> play</w:t>
            </w:r>
            <w:r>
              <w:t>.</w:t>
            </w:r>
          </w:p>
        </w:tc>
      </w:tr>
      <w:tr w:rsidR="00F64260" w:rsidRPr="006E3AF2" w14:paraId="6B87DAE3" w14:textId="77777777" w:rsidTr="007A567F">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4F6B4D19" w:rsidR="00534CBC" w:rsidRPr="009F029C" w:rsidRDefault="00534CBC" w:rsidP="001429AA">
            <w:pPr>
              <w:spacing w:line="240" w:lineRule="auto"/>
              <w:rPr>
                <w:b/>
              </w:rPr>
            </w:pPr>
            <w:r>
              <w:rPr>
                <w:b/>
              </w:rPr>
              <w:t>THTR 22</w:t>
            </w:r>
            <w:r w:rsidR="00027E84">
              <w:rPr>
                <w:b/>
              </w:rPr>
              <w:t>3</w:t>
            </w:r>
            <w:r w:rsidR="007A567F">
              <w:rPr>
                <w:b/>
              </w:rPr>
              <w:t xml:space="preserve"> and </w:t>
            </w:r>
            <w:r>
              <w:rPr>
                <w:b/>
              </w:rPr>
              <w:t>THTR 22</w:t>
            </w:r>
            <w:r w:rsidR="00027E84">
              <w:rPr>
                <w:b/>
              </w:rPr>
              <w:t>4</w:t>
            </w:r>
          </w:p>
        </w:tc>
      </w:tr>
      <w:tr w:rsidR="00F64260" w:rsidRPr="006E3AF2" w14:paraId="5AE5E526" w14:textId="77777777" w:rsidTr="007A567F">
        <w:tc>
          <w:tcPr>
            <w:tcW w:w="3100" w:type="dxa"/>
            <w:noWrap/>
            <w:vAlign w:val="center"/>
          </w:tcPr>
          <w:p w14:paraId="55E538D7" w14:textId="41337D31"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04F937A" w:rsidR="00F64260" w:rsidRPr="009F029C" w:rsidRDefault="00F64260" w:rsidP="000A36CD">
            <w:pPr>
              <w:spacing w:line="240" w:lineRule="auto"/>
              <w:rPr>
                <w:b/>
                <w:sz w:val="20"/>
              </w:rPr>
            </w:pPr>
          </w:p>
        </w:tc>
        <w:tc>
          <w:tcPr>
            <w:tcW w:w="3840" w:type="dxa"/>
            <w:noWrap/>
          </w:tcPr>
          <w:p w14:paraId="67D1137F" w14:textId="1EF83DF1" w:rsidR="00F64260" w:rsidRPr="007A567F" w:rsidRDefault="00F64260" w:rsidP="00C25F9D">
            <w:pPr>
              <w:spacing w:line="240" w:lineRule="auto"/>
              <w:rPr>
                <w:rFonts w:ascii="MS Mincho" w:eastAsia="MS Mincho" w:hAnsi="MS Mincho" w:cs="MS Mincho"/>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tc>
      </w:tr>
      <w:tr w:rsidR="00F64260" w:rsidRPr="006E3AF2" w14:paraId="12464B8B" w14:textId="77777777" w:rsidTr="007A567F">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11599620" w:rsidR="00F64260" w:rsidRPr="009F029C" w:rsidRDefault="0089449A" w:rsidP="001429AA">
            <w:pPr>
              <w:spacing w:line="240" w:lineRule="auto"/>
              <w:rPr>
                <w:b/>
              </w:rPr>
            </w:pPr>
            <w:r>
              <w:rPr>
                <w:b/>
              </w:rPr>
              <w:t>3</w:t>
            </w:r>
          </w:p>
        </w:tc>
      </w:tr>
      <w:tr w:rsidR="00F64260" w:rsidRPr="006E3AF2" w14:paraId="677C9DA2" w14:textId="77777777" w:rsidTr="007A567F">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359CE8A7" w:rsidR="00F64260" w:rsidRPr="009F029C" w:rsidRDefault="0089449A" w:rsidP="001429AA">
            <w:pPr>
              <w:spacing w:line="240" w:lineRule="auto"/>
              <w:rPr>
                <w:b/>
              </w:rPr>
            </w:pPr>
            <w:r>
              <w:rPr>
                <w:b/>
              </w:rPr>
              <w:t>3</w:t>
            </w:r>
          </w:p>
        </w:tc>
      </w:tr>
      <w:tr w:rsidR="00F64260" w:rsidRPr="006E3AF2" w14:paraId="658C4762" w14:textId="77777777" w:rsidTr="007A567F">
        <w:tc>
          <w:tcPr>
            <w:tcW w:w="3100" w:type="dxa"/>
            <w:noWrap/>
            <w:vAlign w:val="center"/>
          </w:tcPr>
          <w:p w14:paraId="4546E96E" w14:textId="50BBBD8E" w:rsidR="00F64260" w:rsidRPr="006E3AF2" w:rsidRDefault="00F64260" w:rsidP="00013152">
            <w:pPr>
              <w:spacing w:line="240" w:lineRule="auto"/>
            </w:pPr>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7A567F">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3AE2D34" w:rsidR="00F64260" w:rsidRPr="009F029C" w:rsidRDefault="00F64260" w:rsidP="001429AA">
            <w:pPr>
              <w:spacing w:line="240" w:lineRule="auto"/>
              <w:rPr>
                <w:b/>
                <w:sz w:val="20"/>
              </w:rPr>
            </w:pPr>
          </w:p>
        </w:tc>
        <w:tc>
          <w:tcPr>
            <w:tcW w:w="3840" w:type="dxa"/>
            <w:noWrap/>
          </w:tcPr>
          <w:p w14:paraId="2CF717EE" w14:textId="22CA2D32" w:rsidR="00F64260" w:rsidRPr="009F029C" w:rsidRDefault="00F64260" w:rsidP="00C25F9D">
            <w:pPr>
              <w:spacing w:line="240" w:lineRule="auto"/>
              <w:rPr>
                <w:b/>
                <w:sz w:val="20"/>
              </w:rPr>
            </w:pPr>
            <w:r w:rsidRPr="009F029C">
              <w:rPr>
                <w:b/>
                <w:sz w:val="20"/>
              </w:rPr>
              <w:t>Lette</w:t>
            </w:r>
            <w:r w:rsidR="00F30E46">
              <w:rPr>
                <w:b/>
                <w:sz w:val="20"/>
              </w:rPr>
              <w:t xml:space="preserve">r grade  </w:t>
            </w:r>
          </w:p>
        </w:tc>
      </w:tr>
      <w:tr w:rsidR="00F64260" w:rsidRPr="006E3AF2" w14:paraId="66DAB74D" w14:textId="77777777" w:rsidTr="007A567F">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BEDFC94" w:rsidR="00F64260" w:rsidRPr="009F029C" w:rsidRDefault="00F64260" w:rsidP="006B20A9">
            <w:pPr>
              <w:spacing w:line="240" w:lineRule="auto"/>
              <w:rPr>
                <w:b/>
                <w:sz w:val="20"/>
              </w:rPr>
            </w:pPr>
            <w:bookmarkStart w:id="21" w:name="instr_methods"/>
            <w:bookmarkEnd w:id="21"/>
          </w:p>
        </w:tc>
        <w:tc>
          <w:tcPr>
            <w:tcW w:w="3840" w:type="dxa"/>
            <w:noWrap/>
          </w:tcPr>
          <w:p w14:paraId="27D66483" w14:textId="4CEDD41B" w:rsidR="00F64260" w:rsidRPr="009F029C" w:rsidRDefault="00F64260" w:rsidP="00795D54">
            <w:pPr>
              <w:spacing w:line="240" w:lineRule="auto"/>
              <w:rPr>
                <w:b/>
                <w:sz w:val="20"/>
              </w:rPr>
            </w:pPr>
            <w:proofErr w:type="gramStart"/>
            <w:r w:rsidRPr="009F029C">
              <w:rPr>
                <w:b/>
                <w:sz w:val="20"/>
              </w:rPr>
              <w:t xml:space="preserve">Seminar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Studio </w:t>
            </w:r>
            <w:r w:rsidR="006B20A9" w:rsidRPr="009F029C">
              <w:rPr>
                <w:b/>
                <w:sz w:val="20"/>
              </w:rPr>
              <w:t>|</w:t>
            </w:r>
            <w:r w:rsidR="00F3256C" w:rsidRPr="0089449A">
              <w:rPr>
                <w:b/>
                <w:sz w:val="20"/>
              </w:rPr>
              <w:t xml:space="preserve"> </w:t>
            </w:r>
            <w:r w:rsidR="00F3256C" w:rsidRPr="0089449A">
              <w:rPr>
                <w:rFonts w:ascii="MS Mincho" w:eastAsia="MS Mincho" w:hAnsi="MS Mincho" w:cs="MS Mincho"/>
                <w:b/>
                <w:sz w:val="20"/>
              </w:rPr>
              <w:t xml:space="preserve"> </w:t>
            </w:r>
          </w:p>
        </w:tc>
      </w:tr>
      <w:tr w:rsidR="00F64260" w:rsidRPr="006E3AF2" w14:paraId="40E0E48F" w14:textId="77777777" w:rsidTr="007A567F">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7E73AAC0" w:rsidR="00F64260" w:rsidRPr="009F029C" w:rsidRDefault="00F64260" w:rsidP="00A87611">
            <w:pPr>
              <w:spacing w:line="240" w:lineRule="auto"/>
              <w:rPr>
                <w:b/>
                <w:sz w:val="20"/>
              </w:rPr>
            </w:pPr>
            <w:bookmarkStart w:id="22" w:name="required"/>
            <w:bookmarkEnd w:id="22"/>
          </w:p>
        </w:tc>
        <w:tc>
          <w:tcPr>
            <w:tcW w:w="3840" w:type="dxa"/>
            <w:noWrap/>
          </w:tcPr>
          <w:p w14:paraId="442E5788" w14:textId="13AB82EC" w:rsidR="00F64260" w:rsidRPr="009F029C" w:rsidRDefault="00F64260" w:rsidP="001A51ED">
            <w:pPr>
              <w:spacing w:line="240" w:lineRule="auto"/>
              <w:rPr>
                <w:b/>
                <w:sz w:val="20"/>
              </w:rPr>
            </w:pPr>
            <w:r>
              <w:rPr>
                <w:b/>
                <w:sz w:val="20"/>
              </w:rPr>
              <w:t xml:space="preserve">Free elective </w:t>
            </w:r>
          </w:p>
        </w:tc>
      </w:tr>
      <w:tr w:rsidR="00F64260" w:rsidRPr="006E3AF2" w14:paraId="4F77409C" w14:textId="77777777" w:rsidTr="007A567F">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4BFEF3C3" w:rsidR="00F64260" w:rsidRPr="009F029C" w:rsidRDefault="00F64260" w:rsidP="001429AA">
            <w:pPr>
              <w:spacing w:line="240" w:lineRule="auto"/>
              <w:rPr>
                <w:b/>
              </w:rPr>
            </w:pPr>
          </w:p>
        </w:tc>
        <w:tc>
          <w:tcPr>
            <w:tcW w:w="3840" w:type="dxa"/>
            <w:noWrap/>
          </w:tcPr>
          <w:p w14:paraId="41CF798F" w14:textId="43062A8B" w:rsidR="00F64260" w:rsidRPr="009F029C" w:rsidRDefault="00F3256C" w:rsidP="001429AA">
            <w:pPr>
              <w:spacing w:line="240" w:lineRule="auto"/>
              <w:rPr>
                <w:b/>
              </w:rPr>
            </w:pPr>
            <w:r>
              <w:rPr>
                <w:b/>
              </w:rPr>
              <w:t>NO</w:t>
            </w:r>
          </w:p>
        </w:tc>
      </w:tr>
      <w:tr w:rsidR="00F64260" w:rsidRPr="006E3AF2" w14:paraId="3A6D1D6E" w14:textId="77777777" w:rsidTr="007A567F">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745E242E" w:rsidR="00F64260" w:rsidRPr="0089449A" w:rsidRDefault="00F64260" w:rsidP="001A51ED">
            <w:pPr>
              <w:rPr>
                <w:rFonts w:ascii="MS Mincho" w:eastAsia="MS Mincho" w:hAnsi="MS Mincho" w:cs="MS Mincho"/>
                <w:b/>
                <w:sz w:val="20"/>
              </w:rPr>
            </w:pPr>
            <w:bookmarkStart w:id="23" w:name="ge"/>
            <w:bookmarkEnd w:id="23"/>
          </w:p>
        </w:tc>
        <w:tc>
          <w:tcPr>
            <w:tcW w:w="3840" w:type="dxa"/>
            <w:noWrap/>
          </w:tcPr>
          <w:p w14:paraId="411B25D5" w14:textId="362A096F"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66A6574C" w:rsidR="00F64260" w:rsidRPr="009F029C" w:rsidRDefault="00F64260" w:rsidP="001429AA">
            <w:pPr>
              <w:spacing w:line="240" w:lineRule="auto"/>
              <w:rPr>
                <w:b/>
                <w:sz w:val="20"/>
              </w:rPr>
            </w:pPr>
          </w:p>
        </w:tc>
      </w:tr>
      <w:tr w:rsidR="00F64260" w:rsidRPr="006E3AF2" w14:paraId="7309520B" w14:textId="77777777" w:rsidTr="007A567F">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CAA8380" w:rsidR="00F64260" w:rsidRPr="0089449A" w:rsidRDefault="00F64260" w:rsidP="0027634D">
            <w:pPr>
              <w:spacing w:line="240" w:lineRule="auto"/>
              <w:rPr>
                <w:rFonts w:ascii="MS Mincho" w:eastAsia="MS Mincho" w:hAnsi="MS Mincho" w:cs="MS Mincho"/>
                <w:b/>
                <w:sz w:val="20"/>
              </w:rPr>
            </w:pPr>
            <w:bookmarkStart w:id="24" w:name="performance"/>
            <w:bookmarkEnd w:id="24"/>
          </w:p>
        </w:tc>
        <w:tc>
          <w:tcPr>
            <w:tcW w:w="3840" w:type="dxa"/>
            <w:noWrap/>
          </w:tcPr>
          <w:p w14:paraId="7069B313" w14:textId="3C3C89CE"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0089449A">
              <w:rPr>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7836E7AB"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0DCD53BA" w:rsidR="00F64260" w:rsidRPr="009F029C" w:rsidRDefault="00F64260" w:rsidP="00FA769F">
            <w:pPr>
              <w:spacing w:line="240" w:lineRule="auto"/>
              <w:rPr>
                <w:b/>
                <w:sz w:val="20"/>
              </w:rPr>
            </w:pPr>
          </w:p>
        </w:tc>
      </w:tr>
      <w:tr w:rsidR="00F64260" w:rsidRPr="006E3AF2" w14:paraId="071E0CC5" w14:textId="77777777" w:rsidTr="007A567F">
        <w:tc>
          <w:tcPr>
            <w:tcW w:w="3100" w:type="dxa"/>
            <w:noWrap/>
            <w:vAlign w:val="center"/>
          </w:tcPr>
          <w:p w14:paraId="479D5599" w14:textId="5F41EA6E" w:rsidR="00F64260" w:rsidRPr="006E3AF2" w:rsidRDefault="00F64260" w:rsidP="00BB11B9">
            <w:pPr>
              <w:spacing w:line="240" w:lineRule="auto"/>
            </w:pPr>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1"/>
        <w:gridCol w:w="1894"/>
        <w:gridCol w:w="4555"/>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26C6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26C6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226F6D6C" w:rsidR="00F64260" w:rsidRDefault="00F30E46" w:rsidP="00661804">
            <w:pPr>
              <w:pStyle w:val="NormalWeb"/>
            </w:pPr>
            <w:bookmarkStart w:id="26" w:name="outcomes"/>
            <w:bookmarkEnd w:id="26"/>
            <w:r w:rsidRPr="001976DA">
              <w:t xml:space="preserve">Students </w:t>
            </w:r>
            <w:r>
              <w:t xml:space="preserve">will learn the </w:t>
            </w:r>
            <w:r w:rsidRPr="001976DA">
              <w:t>structure of tragedy</w:t>
            </w:r>
            <w:r>
              <w:t xml:space="preserve"> through Aristotle’s </w:t>
            </w:r>
            <w:r w:rsidRPr="00661804">
              <w:rPr>
                <w:i/>
              </w:rPr>
              <w:t>POETICS</w:t>
            </w:r>
            <w:r>
              <w:t>.</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47EBA6CC" w:rsidR="00F64260" w:rsidRDefault="00F30E46">
            <w:pPr>
              <w:spacing w:line="240" w:lineRule="auto"/>
            </w:pPr>
            <w:bookmarkStart w:id="28" w:name="measured"/>
            <w:bookmarkEnd w:id="28"/>
            <w:r>
              <w:t>Submission of outline for grade.</w:t>
            </w:r>
          </w:p>
        </w:tc>
      </w:tr>
      <w:tr w:rsidR="00F64260" w14:paraId="017267C2" w14:textId="77777777" w:rsidTr="00115A68">
        <w:tc>
          <w:tcPr>
            <w:tcW w:w="4429" w:type="dxa"/>
          </w:tcPr>
          <w:p w14:paraId="4E937535" w14:textId="1DCED288" w:rsidR="00F64260" w:rsidRDefault="00F30E46" w:rsidP="00661804">
            <w:pPr>
              <w:pStyle w:val="NormalWeb"/>
            </w:pPr>
            <w:r>
              <w:t xml:space="preserve">Students will learn to analyze plays based on Aristotle’s </w:t>
            </w:r>
            <w:r w:rsidRPr="00661804">
              <w:rPr>
                <w:i/>
              </w:rPr>
              <w:t>POETICS</w:t>
            </w:r>
            <w:r>
              <w:t xml:space="preserve">, through the exercises in </w:t>
            </w:r>
            <w:r w:rsidRPr="00661804">
              <w:rPr>
                <w:i/>
              </w:rPr>
              <w:t>THE DIRECTOR’S VISION</w:t>
            </w:r>
            <w:r>
              <w:t>.</w:t>
            </w:r>
          </w:p>
        </w:tc>
        <w:tc>
          <w:tcPr>
            <w:tcW w:w="1894" w:type="dxa"/>
          </w:tcPr>
          <w:p w14:paraId="0A045709" w14:textId="77777777" w:rsidR="00F64260" w:rsidRDefault="00F64260">
            <w:pPr>
              <w:spacing w:line="240" w:lineRule="auto"/>
            </w:pPr>
          </w:p>
        </w:tc>
        <w:tc>
          <w:tcPr>
            <w:tcW w:w="4693" w:type="dxa"/>
          </w:tcPr>
          <w:p w14:paraId="638BB382" w14:textId="366AAFC2" w:rsidR="00F64260" w:rsidRDefault="00F30E46" w:rsidP="00AE7A3D">
            <w:pPr>
              <w:spacing w:line="240" w:lineRule="auto"/>
            </w:pPr>
            <w:r>
              <w:t>Submission of play analysis questions for assigned plays for grade.</w:t>
            </w:r>
          </w:p>
        </w:tc>
      </w:tr>
      <w:tr w:rsidR="00F30E46" w14:paraId="401876C4" w14:textId="77777777" w:rsidTr="00115A68">
        <w:tc>
          <w:tcPr>
            <w:tcW w:w="4429" w:type="dxa"/>
          </w:tcPr>
          <w:p w14:paraId="28CC1AC0" w14:textId="77777777" w:rsidR="00F30E46" w:rsidRDefault="00F30E46" w:rsidP="00F30E46">
            <w:pPr>
              <w:pStyle w:val="NormalWeb"/>
            </w:pPr>
            <w:r w:rsidRPr="002D0C92">
              <w:t>Students will learn the craft of playwriting</w:t>
            </w:r>
            <w:r>
              <w:t xml:space="preserve"> by writing 11 short scenes:</w:t>
            </w:r>
          </w:p>
          <w:p w14:paraId="392AF7D0" w14:textId="77777777" w:rsidR="00F30E46" w:rsidRDefault="00F30E46" w:rsidP="00F30E46">
            <w:pPr>
              <w:pStyle w:val="NormalWeb"/>
              <w:numPr>
                <w:ilvl w:val="0"/>
                <w:numId w:val="13"/>
              </w:numPr>
            </w:pPr>
            <w:r>
              <w:t>The Action Scene</w:t>
            </w:r>
          </w:p>
          <w:p w14:paraId="4071CC04" w14:textId="77777777" w:rsidR="00F30E46" w:rsidRDefault="00F30E46" w:rsidP="00F30E46">
            <w:pPr>
              <w:pStyle w:val="NormalWeb"/>
              <w:numPr>
                <w:ilvl w:val="0"/>
                <w:numId w:val="13"/>
              </w:numPr>
            </w:pPr>
            <w:r>
              <w:t>The Conflict Scene</w:t>
            </w:r>
          </w:p>
          <w:p w14:paraId="68AC8D0B" w14:textId="77777777" w:rsidR="00F30E46" w:rsidRDefault="00F30E46" w:rsidP="00F30E46">
            <w:pPr>
              <w:pStyle w:val="NormalWeb"/>
              <w:numPr>
                <w:ilvl w:val="0"/>
                <w:numId w:val="13"/>
              </w:numPr>
            </w:pPr>
            <w:r>
              <w:t>The Event Scene</w:t>
            </w:r>
          </w:p>
          <w:p w14:paraId="3EABC5CC" w14:textId="77777777" w:rsidR="00F30E46" w:rsidRDefault="00F30E46" w:rsidP="00F30E46">
            <w:pPr>
              <w:pStyle w:val="NormalWeb"/>
              <w:numPr>
                <w:ilvl w:val="0"/>
                <w:numId w:val="13"/>
              </w:numPr>
            </w:pPr>
            <w:r>
              <w:t>The Beat Scene</w:t>
            </w:r>
          </w:p>
          <w:p w14:paraId="5ED0050A" w14:textId="77777777" w:rsidR="00F30E46" w:rsidRDefault="00F30E46" w:rsidP="00F30E46">
            <w:pPr>
              <w:pStyle w:val="NormalWeb"/>
              <w:numPr>
                <w:ilvl w:val="0"/>
                <w:numId w:val="13"/>
              </w:numPr>
            </w:pPr>
            <w:r>
              <w:t xml:space="preserve">The </w:t>
            </w:r>
            <w:proofErr w:type="gramStart"/>
            <w:r>
              <w:t>Real Life</w:t>
            </w:r>
            <w:proofErr w:type="gramEnd"/>
            <w:r>
              <w:t xml:space="preserve"> Scene</w:t>
            </w:r>
          </w:p>
          <w:p w14:paraId="6D5E39FB" w14:textId="500318E1" w:rsidR="00F30E46" w:rsidRDefault="00F30E46" w:rsidP="00F30E46">
            <w:pPr>
              <w:pStyle w:val="NormalWeb"/>
              <w:numPr>
                <w:ilvl w:val="0"/>
                <w:numId w:val="13"/>
              </w:numPr>
            </w:pPr>
            <w:r>
              <w:lastRenderedPageBreak/>
              <w:t xml:space="preserve">Writing </w:t>
            </w:r>
            <w:proofErr w:type="gramStart"/>
            <w:r>
              <w:t>From</w:t>
            </w:r>
            <w:proofErr w:type="gramEnd"/>
            <w:r>
              <w:t xml:space="preserve"> an Image</w:t>
            </w:r>
          </w:p>
          <w:p w14:paraId="52E33ADC" w14:textId="77777777" w:rsidR="00F30E46" w:rsidRDefault="00F30E46" w:rsidP="00F30E46">
            <w:pPr>
              <w:pStyle w:val="NormalWeb"/>
              <w:numPr>
                <w:ilvl w:val="0"/>
                <w:numId w:val="13"/>
              </w:numPr>
            </w:pPr>
            <w:r>
              <w:t>Creating Character</w:t>
            </w:r>
          </w:p>
          <w:p w14:paraId="7255DA51" w14:textId="77777777" w:rsidR="00F30E46" w:rsidRDefault="00F30E46" w:rsidP="00F30E46">
            <w:pPr>
              <w:pStyle w:val="NormalWeb"/>
              <w:numPr>
                <w:ilvl w:val="0"/>
                <w:numId w:val="13"/>
              </w:numPr>
            </w:pPr>
            <w:r>
              <w:t>Story and Plot</w:t>
            </w:r>
          </w:p>
          <w:p w14:paraId="62A551CE" w14:textId="77777777" w:rsidR="00F30E46" w:rsidRDefault="00F30E46" w:rsidP="00F30E46">
            <w:pPr>
              <w:pStyle w:val="NormalWeb"/>
              <w:numPr>
                <w:ilvl w:val="0"/>
                <w:numId w:val="13"/>
              </w:numPr>
            </w:pPr>
            <w:r>
              <w:t>Making Choices</w:t>
            </w:r>
          </w:p>
          <w:p w14:paraId="7B4039C1" w14:textId="77777777" w:rsidR="00F30E46" w:rsidRDefault="00F30E46" w:rsidP="00F30E46">
            <w:pPr>
              <w:pStyle w:val="NormalWeb"/>
              <w:numPr>
                <w:ilvl w:val="0"/>
                <w:numId w:val="13"/>
              </w:numPr>
            </w:pPr>
            <w:r w:rsidRPr="00ED6D42">
              <w:t>Direct Address Monologue</w:t>
            </w:r>
          </w:p>
          <w:p w14:paraId="5BABF549" w14:textId="58A71B4A" w:rsidR="00F30E46" w:rsidRDefault="00F30E46" w:rsidP="00F30E46">
            <w:pPr>
              <w:pStyle w:val="NormalWeb"/>
              <w:numPr>
                <w:ilvl w:val="0"/>
                <w:numId w:val="13"/>
              </w:numPr>
            </w:pPr>
            <w:r w:rsidRPr="00ED6D42">
              <w:t>Seeing a Pla</w:t>
            </w:r>
            <w:r w:rsidR="00661804">
              <w:t>y</w:t>
            </w:r>
          </w:p>
        </w:tc>
        <w:tc>
          <w:tcPr>
            <w:tcW w:w="1894" w:type="dxa"/>
          </w:tcPr>
          <w:p w14:paraId="6EEDD5EC" w14:textId="77777777" w:rsidR="00F30E46" w:rsidRDefault="00F30E46">
            <w:pPr>
              <w:spacing w:line="240" w:lineRule="auto"/>
            </w:pPr>
          </w:p>
        </w:tc>
        <w:tc>
          <w:tcPr>
            <w:tcW w:w="4693" w:type="dxa"/>
          </w:tcPr>
          <w:p w14:paraId="65CCB567" w14:textId="2E4719C5" w:rsidR="00F30E46" w:rsidRDefault="00F30E46" w:rsidP="00AE7A3D">
            <w:pPr>
              <w:spacing w:line="240" w:lineRule="auto"/>
            </w:pPr>
            <w:r>
              <w:t>Submission of scenes for grade</w:t>
            </w:r>
            <w:r w:rsidR="00E540CD">
              <w:t>.</w:t>
            </w:r>
          </w:p>
          <w:p w14:paraId="63842D89" w14:textId="78B478E6" w:rsidR="00F30E46" w:rsidRDefault="00F30E46" w:rsidP="00F30E46">
            <w:pPr>
              <w:spacing w:line="240" w:lineRule="auto"/>
            </w:pPr>
            <w:r>
              <w:t>Public reading and critique of scenes</w:t>
            </w:r>
            <w:r w:rsidR="00E540CD">
              <w:t>.</w:t>
            </w:r>
          </w:p>
          <w:p w14:paraId="3534A7DC" w14:textId="3E8F03B2" w:rsidR="00F30E46" w:rsidRDefault="00F30E46" w:rsidP="00F30E46">
            <w:pPr>
              <w:spacing w:line="240" w:lineRule="auto"/>
            </w:pPr>
            <w:r>
              <w:t>Re-writing of scenes</w:t>
            </w:r>
            <w:r w:rsidR="00E540CD">
              <w:t>.</w:t>
            </w:r>
          </w:p>
        </w:tc>
      </w:tr>
      <w:tr w:rsidR="00F30E46" w14:paraId="4CE37568" w14:textId="77777777" w:rsidTr="00115A68">
        <w:tc>
          <w:tcPr>
            <w:tcW w:w="4429" w:type="dxa"/>
          </w:tcPr>
          <w:p w14:paraId="52D94208" w14:textId="7A199BEE" w:rsidR="00F30E46" w:rsidRDefault="00F30E46" w:rsidP="00F30E46">
            <w:pPr>
              <w:pStyle w:val="NormalWeb"/>
            </w:pPr>
            <w:r>
              <w:t>Students will use the skills learned throughout the semester in the above exercises to write a 10-MINUTE PLAY for submission to the American College Theatre Festival Region I.</w:t>
            </w:r>
          </w:p>
        </w:tc>
        <w:tc>
          <w:tcPr>
            <w:tcW w:w="1894" w:type="dxa"/>
          </w:tcPr>
          <w:p w14:paraId="73C710A2" w14:textId="77777777" w:rsidR="00F30E46" w:rsidRDefault="00F30E46">
            <w:pPr>
              <w:spacing w:line="240" w:lineRule="auto"/>
            </w:pPr>
          </w:p>
        </w:tc>
        <w:tc>
          <w:tcPr>
            <w:tcW w:w="4693" w:type="dxa"/>
          </w:tcPr>
          <w:p w14:paraId="42376D88" w14:textId="77777777" w:rsidR="00F30E46" w:rsidRDefault="00F30E46" w:rsidP="00AE7A3D">
            <w:pPr>
              <w:spacing w:line="240" w:lineRule="auto"/>
            </w:pPr>
            <w:r>
              <w:t>Submission of play for grade.</w:t>
            </w:r>
          </w:p>
          <w:p w14:paraId="5C94BD7B" w14:textId="77777777" w:rsidR="00F30E46" w:rsidRDefault="00F30E46" w:rsidP="00AE7A3D">
            <w:pPr>
              <w:spacing w:line="240" w:lineRule="auto"/>
            </w:pPr>
            <w:r>
              <w:t>Public reading and critique of play.</w:t>
            </w:r>
          </w:p>
          <w:p w14:paraId="1CB63C68" w14:textId="77777777" w:rsidR="00F30E46" w:rsidRDefault="00F30E46" w:rsidP="00AE7A3D">
            <w:pPr>
              <w:spacing w:line="240" w:lineRule="auto"/>
            </w:pPr>
            <w:r>
              <w:t>Re-writing of play.</w:t>
            </w:r>
          </w:p>
          <w:p w14:paraId="36D60DFD" w14:textId="037FB507" w:rsidR="00F30E46" w:rsidRDefault="00F30E46" w:rsidP="00AE7A3D">
            <w:pPr>
              <w:spacing w:line="240" w:lineRule="auto"/>
            </w:pPr>
            <w:r>
              <w:t>Proof of submission to ACTF.</w:t>
            </w:r>
          </w:p>
        </w:tc>
      </w:tr>
    </w:tbl>
    <w:p w14:paraId="1D0335AD" w14:textId="163828BE"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55B566C" w14:textId="77777777" w:rsidR="00AA5070" w:rsidRDefault="00AA5070" w:rsidP="00AA5070">
            <w:pPr>
              <w:pStyle w:val="ListParagraph"/>
              <w:numPr>
                <w:ilvl w:val="0"/>
                <w:numId w:val="21"/>
              </w:numPr>
              <w:spacing w:line="240" w:lineRule="auto"/>
            </w:pPr>
            <w:bookmarkStart w:id="29" w:name="outline"/>
            <w:bookmarkEnd w:id="29"/>
            <w:r>
              <w:t xml:space="preserve">Aristotle:  </w:t>
            </w:r>
            <w:r w:rsidRPr="002718C1">
              <w:rPr>
                <w:i/>
              </w:rPr>
              <w:t>THE POETICS</w:t>
            </w:r>
          </w:p>
          <w:p w14:paraId="1C0F0F1B" w14:textId="77777777" w:rsidR="00AA5070" w:rsidRDefault="00AA5070" w:rsidP="00AA5070">
            <w:pPr>
              <w:pStyle w:val="ListParagraph"/>
              <w:numPr>
                <w:ilvl w:val="0"/>
                <w:numId w:val="21"/>
              </w:numPr>
              <w:spacing w:line="240" w:lineRule="auto"/>
            </w:pPr>
            <w:r>
              <w:t xml:space="preserve">Spencer, Stuart:  </w:t>
            </w:r>
            <w:r w:rsidRPr="002718C1">
              <w:rPr>
                <w:i/>
              </w:rPr>
              <w:t>THE PLAYWIGHT’S GUIDEBOOK</w:t>
            </w:r>
          </w:p>
          <w:p w14:paraId="08C3362F" w14:textId="77777777" w:rsidR="00AA5070" w:rsidRDefault="00AA5070" w:rsidP="00AA5070">
            <w:pPr>
              <w:pStyle w:val="ListParagraph"/>
              <w:numPr>
                <w:ilvl w:val="0"/>
                <w:numId w:val="21"/>
              </w:numPr>
              <w:spacing w:line="240" w:lineRule="auto"/>
            </w:pPr>
            <w:r>
              <w:t xml:space="preserve">Catron, Louis:  </w:t>
            </w:r>
            <w:r w:rsidRPr="002718C1">
              <w:rPr>
                <w:i/>
              </w:rPr>
              <w:t>THE DIRECTOR’S VISION</w:t>
            </w:r>
          </w:p>
          <w:p w14:paraId="44026577" w14:textId="77777777" w:rsidR="00AA5070" w:rsidRDefault="00AA5070" w:rsidP="00AA5070"/>
          <w:p w14:paraId="2AFB6F82" w14:textId="77777777" w:rsidR="00AA5070" w:rsidRDefault="00AA5070" w:rsidP="00AA5070">
            <w:pPr>
              <w:pStyle w:val="ListParagraph"/>
              <w:numPr>
                <w:ilvl w:val="0"/>
                <w:numId w:val="21"/>
              </w:numPr>
              <w:spacing w:line="240" w:lineRule="auto"/>
            </w:pPr>
            <w:r>
              <w:t>Outline of The Poetics</w:t>
            </w:r>
          </w:p>
          <w:p w14:paraId="0AF18993" w14:textId="77777777" w:rsidR="00AA5070" w:rsidRDefault="00AA5070" w:rsidP="00AA5070">
            <w:pPr>
              <w:pStyle w:val="ListParagraph"/>
              <w:numPr>
                <w:ilvl w:val="0"/>
                <w:numId w:val="21"/>
              </w:numPr>
              <w:spacing w:line="240" w:lineRule="auto"/>
            </w:pPr>
            <w:r>
              <w:t>Select play to present and discuss</w:t>
            </w:r>
          </w:p>
          <w:p w14:paraId="6F377A7B" w14:textId="77777777" w:rsidR="00AA5070" w:rsidRDefault="00AA5070" w:rsidP="00AA5070">
            <w:pPr>
              <w:pStyle w:val="ListParagraph"/>
              <w:numPr>
                <w:ilvl w:val="1"/>
                <w:numId w:val="21"/>
              </w:numPr>
              <w:spacing w:line="240" w:lineRule="auto"/>
            </w:pPr>
            <w:r>
              <w:t>Plot</w:t>
            </w:r>
          </w:p>
          <w:p w14:paraId="3E62B5B9" w14:textId="77777777" w:rsidR="00AA5070" w:rsidRDefault="00AA5070" w:rsidP="00AA5070">
            <w:pPr>
              <w:pStyle w:val="ListParagraph"/>
              <w:numPr>
                <w:ilvl w:val="1"/>
                <w:numId w:val="21"/>
              </w:numPr>
              <w:spacing w:line="240" w:lineRule="auto"/>
            </w:pPr>
            <w:r>
              <w:t>Character</w:t>
            </w:r>
          </w:p>
          <w:p w14:paraId="6BE2498E" w14:textId="77777777" w:rsidR="00AA5070" w:rsidRDefault="00AA5070" w:rsidP="00AA5070">
            <w:pPr>
              <w:pStyle w:val="ListParagraph"/>
              <w:numPr>
                <w:ilvl w:val="1"/>
                <w:numId w:val="21"/>
              </w:numPr>
              <w:spacing w:line="240" w:lineRule="auto"/>
            </w:pPr>
            <w:r>
              <w:t>Thought</w:t>
            </w:r>
          </w:p>
          <w:p w14:paraId="632CB423" w14:textId="77777777" w:rsidR="00AA5070" w:rsidRDefault="00AA5070" w:rsidP="00AA5070">
            <w:pPr>
              <w:pStyle w:val="ListParagraph"/>
              <w:numPr>
                <w:ilvl w:val="1"/>
                <w:numId w:val="21"/>
              </w:numPr>
              <w:spacing w:line="240" w:lineRule="auto"/>
            </w:pPr>
            <w:r>
              <w:t>Music</w:t>
            </w:r>
          </w:p>
          <w:p w14:paraId="45077DC1" w14:textId="77777777" w:rsidR="00AA5070" w:rsidRDefault="00AA5070" w:rsidP="00AA5070">
            <w:pPr>
              <w:pStyle w:val="ListParagraph"/>
              <w:numPr>
                <w:ilvl w:val="1"/>
                <w:numId w:val="21"/>
              </w:numPr>
              <w:spacing w:line="240" w:lineRule="auto"/>
            </w:pPr>
            <w:r>
              <w:t>Spectacle</w:t>
            </w:r>
          </w:p>
          <w:p w14:paraId="4B702330" w14:textId="77777777" w:rsidR="00AA5070" w:rsidRDefault="00AA5070" w:rsidP="00AA5070">
            <w:pPr>
              <w:pStyle w:val="ListParagraph"/>
              <w:numPr>
                <w:ilvl w:val="0"/>
                <w:numId w:val="21"/>
              </w:numPr>
              <w:spacing w:line="240" w:lineRule="auto"/>
            </w:pPr>
            <w:r>
              <w:t>The Action scene</w:t>
            </w:r>
          </w:p>
          <w:p w14:paraId="2802CC9E" w14:textId="77777777" w:rsidR="00AA5070" w:rsidRDefault="00AA5070" w:rsidP="00AA5070">
            <w:pPr>
              <w:pStyle w:val="ListParagraph"/>
              <w:numPr>
                <w:ilvl w:val="1"/>
                <w:numId w:val="21"/>
              </w:numPr>
              <w:spacing w:line="240" w:lineRule="auto"/>
            </w:pPr>
            <w:r>
              <w:t>Write 5-10-page scene with two characters; one wants a book from the other</w:t>
            </w:r>
          </w:p>
          <w:p w14:paraId="0E709D9F" w14:textId="77777777" w:rsidR="00AA5070" w:rsidRDefault="00AA5070" w:rsidP="00AA5070">
            <w:pPr>
              <w:pStyle w:val="ListParagraph"/>
              <w:numPr>
                <w:ilvl w:val="0"/>
                <w:numId w:val="21"/>
              </w:numPr>
              <w:spacing w:line="240" w:lineRule="auto"/>
            </w:pPr>
            <w:r>
              <w:t>The Conflict Scene</w:t>
            </w:r>
          </w:p>
          <w:p w14:paraId="115B9689" w14:textId="77777777" w:rsidR="00AA5070" w:rsidRDefault="00AA5070" w:rsidP="00AA5070">
            <w:pPr>
              <w:pStyle w:val="ListParagraph"/>
              <w:numPr>
                <w:ilvl w:val="1"/>
                <w:numId w:val="21"/>
              </w:numPr>
              <w:spacing w:line="240" w:lineRule="auto"/>
            </w:pPr>
            <w:r>
              <w:t>Write two-character scene; one wants something tangible, the other intangible (neither gets what they want)</w:t>
            </w:r>
          </w:p>
          <w:p w14:paraId="01AABAF9" w14:textId="77777777" w:rsidR="00AA5070" w:rsidRDefault="00AA5070" w:rsidP="00AA5070">
            <w:pPr>
              <w:pStyle w:val="ListParagraph"/>
              <w:numPr>
                <w:ilvl w:val="0"/>
                <w:numId w:val="21"/>
              </w:numPr>
              <w:spacing w:line="240" w:lineRule="auto"/>
            </w:pPr>
            <w:r>
              <w:t>The Event scene</w:t>
            </w:r>
          </w:p>
          <w:p w14:paraId="0DD39496" w14:textId="77777777" w:rsidR="00AA5070" w:rsidRDefault="00AA5070" w:rsidP="00AA5070">
            <w:pPr>
              <w:pStyle w:val="ListParagraph"/>
              <w:numPr>
                <w:ilvl w:val="1"/>
                <w:numId w:val="21"/>
              </w:numPr>
              <w:spacing w:line="240" w:lineRule="auto"/>
            </w:pPr>
            <w:proofErr w:type="gramStart"/>
            <w:r>
              <w:t>Two character</w:t>
            </w:r>
            <w:proofErr w:type="gramEnd"/>
            <w:r>
              <w:t xml:space="preserve"> scene with a third event as result of action and conflict</w:t>
            </w:r>
          </w:p>
          <w:p w14:paraId="08F805D4" w14:textId="77777777" w:rsidR="00AA5070" w:rsidRDefault="00AA5070" w:rsidP="00AA5070">
            <w:pPr>
              <w:pStyle w:val="ListParagraph"/>
              <w:numPr>
                <w:ilvl w:val="0"/>
                <w:numId w:val="21"/>
              </w:numPr>
              <w:spacing w:line="240" w:lineRule="auto"/>
            </w:pPr>
            <w:r>
              <w:t>The Beat scene</w:t>
            </w:r>
          </w:p>
          <w:p w14:paraId="2E045D80" w14:textId="77777777" w:rsidR="00AA5070" w:rsidRDefault="00AA5070" w:rsidP="00AA5070">
            <w:pPr>
              <w:pStyle w:val="ListParagraph"/>
              <w:numPr>
                <w:ilvl w:val="1"/>
                <w:numId w:val="21"/>
              </w:numPr>
              <w:spacing w:line="240" w:lineRule="auto"/>
            </w:pPr>
            <w:r>
              <w:t>Scene has action, conflict and event</w:t>
            </w:r>
          </w:p>
          <w:p w14:paraId="7883B5EA" w14:textId="77777777" w:rsidR="00AA5070" w:rsidRDefault="00AA5070" w:rsidP="00AA5070">
            <w:pPr>
              <w:pStyle w:val="ListParagraph"/>
              <w:numPr>
                <w:ilvl w:val="1"/>
                <w:numId w:val="21"/>
              </w:numPr>
              <w:spacing w:line="240" w:lineRule="auto"/>
            </w:pPr>
            <w:r>
              <w:t>Divide into five beats</w:t>
            </w:r>
          </w:p>
          <w:p w14:paraId="6FE6B79C" w14:textId="77777777" w:rsidR="00AA5070" w:rsidRDefault="00AA5070" w:rsidP="00AA5070">
            <w:pPr>
              <w:pStyle w:val="ListParagraph"/>
              <w:numPr>
                <w:ilvl w:val="0"/>
                <w:numId w:val="21"/>
              </w:numPr>
              <w:spacing w:line="240" w:lineRule="auto"/>
            </w:pPr>
            <w:r>
              <w:t>Real Life Scene</w:t>
            </w:r>
          </w:p>
          <w:p w14:paraId="011EC134" w14:textId="77777777" w:rsidR="00AA5070" w:rsidRDefault="00AA5070" w:rsidP="00AA5070">
            <w:pPr>
              <w:pStyle w:val="ListParagraph"/>
              <w:numPr>
                <w:ilvl w:val="1"/>
                <w:numId w:val="21"/>
              </w:numPr>
              <w:spacing w:line="240" w:lineRule="auto"/>
            </w:pPr>
            <w:r>
              <w:t>Write five incidents from your life which you consider examples of theatre</w:t>
            </w:r>
          </w:p>
          <w:p w14:paraId="13E6A02A" w14:textId="77777777" w:rsidR="00AA5070" w:rsidRDefault="00AA5070" w:rsidP="00AA5070">
            <w:pPr>
              <w:pStyle w:val="ListParagraph"/>
              <w:numPr>
                <w:ilvl w:val="1"/>
                <w:numId w:val="21"/>
              </w:numPr>
              <w:spacing w:line="240" w:lineRule="auto"/>
            </w:pPr>
            <w:r>
              <w:t xml:space="preserve">Read a play that you admire. </w:t>
            </w:r>
          </w:p>
          <w:p w14:paraId="119B2E8C" w14:textId="77777777" w:rsidR="00AA5070" w:rsidRDefault="00AA5070" w:rsidP="00AA5070">
            <w:pPr>
              <w:pStyle w:val="ListParagraph"/>
              <w:numPr>
                <w:ilvl w:val="1"/>
                <w:numId w:val="21"/>
              </w:numPr>
              <w:spacing w:line="240" w:lineRule="auto"/>
            </w:pPr>
            <w:r>
              <w:t>Identify tools playwright uses to make it a drama</w:t>
            </w:r>
          </w:p>
          <w:p w14:paraId="09557430" w14:textId="77777777" w:rsidR="00AA5070" w:rsidRDefault="00AA5070" w:rsidP="00AA5070">
            <w:pPr>
              <w:pStyle w:val="ListParagraph"/>
              <w:numPr>
                <w:ilvl w:val="0"/>
                <w:numId w:val="21"/>
              </w:numPr>
              <w:spacing w:line="240" w:lineRule="auto"/>
            </w:pPr>
            <w:r>
              <w:t>Writing from an image</w:t>
            </w:r>
          </w:p>
          <w:p w14:paraId="2E56FD90" w14:textId="77777777" w:rsidR="00AA5070" w:rsidRPr="002718C1" w:rsidRDefault="00AA5070" w:rsidP="00AA5070">
            <w:pPr>
              <w:pStyle w:val="ListParagraph"/>
              <w:numPr>
                <w:ilvl w:val="1"/>
                <w:numId w:val="21"/>
              </w:numPr>
              <w:spacing w:line="240" w:lineRule="auto"/>
              <w:rPr>
                <w:i/>
              </w:rPr>
            </w:pPr>
            <w:r>
              <w:t xml:space="preserve">Use </w:t>
            </w:r>
            <w:r w:rsidRPr="002718C1">
              <w:rPr>
                <w:i/>
              </w:rPr>
              <w:t>Playwrights’ Guidebook</w:t>
            </w:r>
          </w:p>
          <w:p w14:paraId="5A4A4E45" w14:textId="77777777" w:rsidR="00AA5070" w:rsidRDefault="00AA5070" w:rsidP="00AA5070">
            <w:pPr>
              <w:pStyle w:val="ListParagraph"/>
              <w:numPr>
                <w:ilvl w:val="1"/>
                <w:numId w:val="21"/>
              </w:numPr>
              <w:spacing w:line="240" w:lineRule="auto"/>
            </w:pPr>
            <w:r>
              <w:t>Use image as springboard for two-character scene</w:t>
            </w:r>
          </w:p>
          <w:p w14:paraId="6FA9A42A" w14:textId="77777777" w:rsidR="00AA5070" w:rsidRDefault="00AA5070" w:rsidP="00AA5070">
            <w:pPr>
              <w:pStyle w:val="ListParagraph"/>
              <w:numPr>
                <w:ilvl w:val="0"/>
                <w:numId w:val="21"/>
              </w:numPr>
              <w:spacing w:line="240" w:lineRule="auto"/>
            </w:pPr>
            <w:r>
              <w:t>Creating character</w:t>
            </w:r>
          </w:p>
          <w:p w14:paraId="5A0BC16A" w14:textId="77777777" w:rsidR="00AA5070" w:rsidRDefault="00AA5070" w:rsidP="00AA5070">
            <w:pPr>
              <w:pStyle w:val="ListParagraph"/>
              <w:numPr>
                <w:ilvl w:val="1"/>
                <w:numId w:val="21"/>
              </w:numPr>
              <w:spacing w:line="240" w:lineRule="auto"/>
            </w:pPr>
            <w:r>
              <w:t>Expand on a previously created character</w:t>
            </w:r>
          </w:p>
          <w:p w14:paraId="1007D78D" w14:textId="77777777" w:rsidR="00AA5070" w:rsidRDefault="00AA5070" w:rsidP="00AA5070">
            <w:pPr>
              <w:pStyle w:val="ListParagraph"/>
              <w:numPr>
                <w:ilvl w:val="2"/>
                <w:numId w:val="21"/>
              </w:numPr>
              <w:spacing w:line="240" w:lineRule="auto"/>
            </w:pPr>
            <w:r>
              <w:t>Describe traits and characteristics</w:t>
            </w:r>
          </w:p>
          <w:p w14:paraId="17E5001C" w14:textId="77777777" w:rsidR="00AA5070" w:rsidRDefault="00AA5070" w:rsidP="00AA5070">
            <w:pPr>
              <w:pStyle w:val="ListParagraph"/>
              <w:numPr>
                <w:ilvl w:val="1"/>
                <w:numId w:val="21"/>
              </w:numPr>
              <w:spacing w:line="240" w:lineRule="auto"/>
            </w:pPr>
            <w:r>
              <w:t>Creating Sympathy</w:t>
            </w:r>
          </w:p>
          <w:p w14:paraId="4741FB60" w14:textId="77777777" w:rsidR="00AA5070" w:rsidRDefault="00AA5070" w:rsidP="00AA5070">
            <w:pPr>
              <w:pStyle w:val="ListParagraph"/>
              <w:numPr>
                <w:ilvl w:val="1"/>
                <w:numId w:val="21"/>
              </w:numPr>
              <w:spacing w:line="240" w:lineRule="auto"/>
            </w:pPr>
            <w:r>
              <w:lastRenderedPageBreak/>
              <w:t>Passive vs. active characters</w:t>
            </w:r>
          </w:p>
          <w:p w14:paraId="49557D79" w14:textId="77777777" w:rsidR="00AA5070" w:rsidRDefault="00AA5070" w:rsidP="00AA5070">
            <w:pPr>
              <w:pStyle w:val="ListParagraph"/>
              <w:numPr>
                <w:ilvl w:val="1"/>
                <w:numId w:val="21"/>
              </w:numPr>
              <w:spacing w:line="240" w:lineRule="auto"/>
            </w:pPr>
            <w:r>
              <w:t>Letter writing to advance action</w:t>
            </w:r>
          </w:p>
          <w:p w14:paraId="6FBB5E80" w14:textId="77777777" w:rsidR="00AA5070" w:rsidRDefault="00AA5070" w:rsidP="00AA5070">
            <w:pPr>
              <w:pStyle w:val="ListParagraph"/>
              <w:numPr>
                <w:ilvl w:val="1"/>
                <w:numId w:val="21"/>
              </w:numPr>
              <w:spacing w:line="240" w:lineRule="auto"/>
            </w:pPr>
            <w:r>
              <w:t>Physical behavior</w:t>
            </w:r>
          </w:p>
          <w:p w14:paraId="022542A6" w14:textId="77777777" w:rsidR="00AA5070" w:rsidRDefault="00AA5070" w:rsidP="00AA5070">
            <w:pPr>
              <w:pStyle w:val="ListParagraph"/>
              <w:numPr>
                <w:ilvl w:val="0"/>
                <w:numId w:val="21"/>
              </w:numPr>
              <w:spacing w:line="240" w:lineRule="auto"/>
            </w:pPr>
            <w:r>
              <w:t>Story and Plot</w:t>
            </w:r>
          </w:p>
          <w:p w14:paraId="6A7A8E61" w14:textId="77777777" w:rsidR="00AA5070" w:rsidRDefault="00AA5070" w:rsidP="00AA5070">
            <w:pPr>
              <w:pStyle w:val="ListParagraph"/>
              <w:numPr>
                <w:ilvl w:val="1"/>
                <w:numId w:val="21"/>
              </w:numPr>
              <w:spacing w:line="240" w:lineRule="auto"/>
            </w:pPr>
            <w:r>
              <w:t>Identify things you know that are not in the plot</w:t>
            </w:r>
          </w:p>
          <w:p w14:paraId="7AB5024B" w14:textId="77777777" w:rsidR="00AA5070" w:rsidRDefault="00AA5070" w:rsidP="00AA5070">
            <w:pPr>
              <w:pStyle w:val="ListParagraph"/>
              <w:numPr>
                <w:ilvl w:val="1"/>
                <w:numId w:val="21"/>
              </w:numPr>
              <w:spacing w:line="240" w:lineRule="auto"/>
            </w:pPr>
            <w:r>
              <w:t>Study how characters change</w:t>
            </w:r>
          </w:p>
          <w:p w14:paraId="0D25ED09" w14:textId="77777777" w:rsidR="00AA5070" w:rsidRDefault="00AA5070" w:rsidP="00AA5070">
            <w:pPr>
              <w:pStyle w:val="ListParagraph"/>
              <w:numPr>
                <w:ilvl w:val="1"/>
                <w:numId w:val="21"/>
              </w:numPr>
              <w:spacing w:line="240" w:lineRule="auto"/>
            </w:pPr>
            <w:r>
              <w:t>Change order of events</w:t>
            </w:r>
          </w:p>
          <w:p w14:paraId="03033A6E" w14:textId="77777777" w:rsidR="00AA5070" w:rsidRDefault="00AA5070" w:rsidP="00AA5070">
            <w:pPr>
              <w:pStyle w:val="ListParagraph"/>
              <w:numPr>
                <w:ilvl w:val="2"/>
                <w:numId w:val="21"/>
              </w:numPr>
              <w:spacing w:line="240" w:lineRule="auto"/>
            </w:pPr>
            <w:r>
              <w:t xml:space="preserve">Pinter: </w:t>
            </w:r>
            <w:r w:rsidRPr="002718C1">
              <w:rPr>
                <w:i/>
              </w:rPr>
              <w:t>Betrayal</w:t>
            </w:r>
          </w:p>
          <w:p w14:paraId="2DE53E5E" w14:textId="77777777" w:rsidR="00AA5070" w:rsidRPr="002718C1" w:rsidRDefault="00AA5070" w:rsidP="00AA5070">
            <w:pPr>
              <w:pStyle w:val="ListParagraph"/>
              <w:numPr>
                <w:ilvl w:val="2"/>
                <w:numId w:val="21"/>
              </w:numPr>
              <w:spacing w:line="240" w:lineRule="auto"/>
              <w:rPr>
                <w:i/>
              </w:rPr>
            </w:pPr>
            <w:r>
              <w:t xml:space="preserve">Margulies: </w:t>
            </w:r>
            <w:r w:rsidRPr="002718C1">
              <w:rPr>
                <w:i/>
              </w:rPr>
              <w:t>Sight Unseen</w:t>
            </w:r>
          </w:p>
          <w:p w14:paraId="4E965CAA" w14:textId="77777777" w:rsidR="00AA5070" w:rsidRDefault="00AA5070" w:rsidP="00AA5070">
            <w:pPr>
              <w:pStyle w:val="ListParagraph"/>
              <w:numPr>
                <w:ilvl w:val="0"/>
                <w:numId w:val="21"/>
              </w:numPr>
              <w:spacing w:line="240" w:lineRule="auto"/>
            </w:pPr>
            <w:r>
              <w:t>Making choices</w:t>
            </w:r>
          </w:p>
          <w:p w14:paraId="796DBF4B" w14:textId="77777777" w:rsidR="00AA5070" w:rsidRDefault="00AA5070" w:rsidP="00AA5070">
            <w:pPr>
              <w:pStyle w:val="ListParagraph"/>
              <w:numPr>
                <w:ilvl w:val="1"/>
                <w:numId w:val="21"/>
              </w:numPr>
              <w:spacing w:line="240" w:lineRule="auto"/>
            </w:pPr>
            <w:r>
              <w:t>Revise earlier scene</w:t>
            </w:r>
          </w:p>
          <w:p w14:paraId="0250A2C6" w14:textId="77777777" w:rsidR="00AA5070" w:rsidRDefault="00AA5070" w:rsidP="00AA5070">
            <w:pPr>
              <w:pStyle w:val="ListParagraph"/>
              <w:numPr>
                <w:ilvl w:val="2"/>
                <w:numId w:val="21"/>
              </w:numPr>
              <w:spacing w:line="240" w:lineRule="auto"/>
            </w:pPr>
            <w:r>
              <w:t>List elements; assess order</w:t>
            </w:r>
          </w:p>
          <w:p w14:paraId="6A814996" w14:textId="77777777" w:rsidR="00AA5070" w:rsidRDefault="00AA5070" w:rsidP="00AA5070">
            <w:pPr>
              <w:pStyle w:val="ListParagraph"/>
              <w:numPr>
                <w:ilvl w:val="2"/>
                <w:numId w:val="21"/>
              </w:numPr>
              <w:spacing w:line="240" w:lineRule="auto"/>
            </w:pPr>
            <w:r>
              <w:t>Heuristics</w:t>
            </w:r>
          </w:p>
          <w:p w14:paraId="7CF10085" w14:textId="77777777" w:rsidR="00AA5070" w:rsidRDefault="00AA5070" w:rsidP="00AA5070">
            <w:pPr>
              <w:pStyle w:val="ListParagraph"/>
              <w:numPr>
                <w:ilvl w:val="2"/>
                <w:numId w:val="21"/>
              </w:numPr>
              <w:spacing w:line="240" w:lineRule="auto"/>
            </w:pPr>
            <w:r>
              <w:t>Peer feedback</w:t>
            </w:r>
          </w:p>
          <w:p w14:paraId="44ADD6EB" w14:textId="77777777" w:rsidR="00AA5070" w:rsidRDefault="00AA5070" w:rsidP="00AA5070">
            <w:pPr>
              <w:pStyle w:val="ListParagraph"/>
              <w:numPr>
                <w:ilvl w:val="0"/>
                <w:numId w:val="21"/>
              </w:numPr>
              <w:spacing w:line="240" w:lineRule="auto"/>
            </w:pPr>
            <w:r>
              <w:t>Direct address monologue</w:t>
            </w:r>
          </w:p>
          <w:p w14:paraId="5C1ABEB9" w14:textId="77777777" w:rsidR="00AA5070" w:rsidRDefault="00AA5070" w:rsidP="00AA5070">
            <w:pPr>
              <w:pStyle w:val="ListParagraph"/>
              <w:numPr>
                <w:ilvl w:val="1"/>
                <w:numId w:val="21"/>
              </w:numPr>
              <w:spacing w:line="240" w:lineRule="auto"/>
            </w:pPr>
            <w:r>
              <w:t>Find a sample to examine</w:t>
            </w:r>
          </w:p>
          <w:p w14:paraId="0913B8BF" w14:textId="77777777" w:rsidR="00AA5070" w:rsidRDefault="00AA5070" w:rsidP="00AA5070">
            <w:pPr>
              <w:pStyle w:val="ListParagraph"/>
              <w:numPr>
                <w:ilvl w:val="1"/>
                <w:numId w:val="21"/>
              </w:numPr>
              <w:spacing w:line="240" w:lineRule="auto"/>
            </w:pPr>
            <w:r>
              <w:t>Present to class</w:t>
            </w:r>
          </w:p>
          <w:p w14:paraId="54A31C53" w14:textId="77777777" w:rsidR="00AA5070" w:rsidRDefault="00AA5070" w:rsidP="00AA5070">
            <w:pPr>
              <w:pStyle w:val="ListParagraph"/>
              <w:numPr>
                <w:ilvl w:val="0"/>
                <w:numId w:val="21"/>
              </w:numPr>
              <w:spacing w:line="240" w:lineRule="auto"/>
            </w:pPr>
            <w:r>
              <w:t>Attend a live play performance</w:t>
            </w:r>
          </w:p>
          <w:p w14:paraId="10828B0D" w14:textId="77777777" w:rsidR="00AA5070" w:rsidRDefault="00AA5070" w:rsidP="00AA5070">
            <w:pPr>
              <w:pStyle w:val="ListParagraph"/>
              <w:numPr>
                <w:ilvl w:val="1"/>
                <w:numId w:val="21"/>
              </w:numPr>
              <w:spacing w:line="240" w:lineRule="auto"/>
            </w:pPr>
            <w:r>
              <w:t>Ten things about the production</w:t>
            </w:r>
          </w:p>
          <w:p w14:paraId="7B1D1E9A" w14:textId="77777777" w:rsidR="00AA5070" w:rsidRDefault="00AA5070" w:rsidP="00AA5070">
            <w:pPr>
              <w:pStyle w:val="ListParagraph"/>
              <w:numPr>
                <w:ilvl w:val="0"/>
                <w:numId w:val="21"/>
              </w:numPr>
              <w:spacing w:line="240" w:lineRule="auto"/>
            </w:pPr>
            <w:r>
              <w:t>Write 10-minute play</w:t>
            </w:r>
          </w:p>
          <w:p w14:paraId="272BF295" w14:textId="77777777" w:rsidR="00AA5070" w:rsidRDefault="00AA5070" w:rsidP="00AA5070">
            <w:pPr>
              <w:pStyle w:val="ListParagraph"/>
              <w:numPr>
                <w:ilvl w:val="1"/>
                <w:numId w:val="21"/>
              </w:numPr>
              <w:spacing w:line="240" w:lineRule="auto"/>
            </w:pPr>
            <w:r>
              <w:t>Public reading</w:t>
            </w:r>
          </w:p>
          <w:p w14:paraId="6B2C7A47" w14:textId="101BD150" w:rsidR="00115A68" w:rsidRDefault="00115A68" w:rsidP="00661804"/>
        </w:tc>
      </w:tr>
    </w:tbl>
    <w:p w14:paraId="6819D7F8" w14:textId="77777777" w:rsidR="00F64260" w:rsidRDefault="00F64260" w:rsidP="001A37FB">
      <w:pPr>
        <w:pStyle w:val="Heading2"/>
        <w:jc w:val="left"/>
      </w:pPr>
      <w:bookmarkStart w:id="30" w:name="_GoBack"/>
      <w:bookmarkEnd w:id="30"/>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67436BB2" w14:textId="77777777" w:rsidTr="0089449A">
        <w:trPr>
          <w:cantSplit/>
          <w:tblHeader/>
        </w:trPr>
        <w:tc>
          <w:tcPr>
            <w:tcW w:w="3279" w:type="dxa"/>
            <w:vAlign w:val="center"/>
          </w:tcPr>
          <w:p w14:paraId="739386E3" w14:textId="77777777" w:rsidR="00115A68" w:rsidRPr="00A83A6C" w:rsidRDefault="00115A68" w:rsidP="0089449A">
            <w:pPr>
              <w:pStyle w:val="Heading5"/>
              <w:jc w:val="center"/>
            </w:pPr>
            <w:r w:rsidRPr="00A83A6C">
              <w:t>Name</w:t>
            </w:r>
          </w:p>
        </w:tc>
        <w:tc>
          <w:tcPr>
            <w:tcW w:w="3279" w:type="dxa"/>
            <w:vAlign w:val="center"/>
          </w:tcPr>
          <w:p w14:paraId="7DAAAD1E" w14:textId="77777777" w:rsidR="00115A68" w:rsidRPr="00A83A6C" w:rsidRDefault="00115A68" w:rsidP="0089449A">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89449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89449A">
            <w:pPr>
              <w:pStyle w:val="Heading5"/>
              <w:jc w:val="center"/>
            </w:pPr>
            <w:r w:rsidRPr="00A83A6C">
              <w:t>Date</w:t>
            </w:r>
          </w:p>
        </w:tc>
      </w:tr>
      <w:tr w:rsidR="00115A68" w14:paraId="0AE26A02" w14:textId="77777777" w:rsidTr="0089449A">
        <w:trPr>
          <w:cantSplit/>
          <w:trHeight w:val="489"/>
        </w:trPr>
        <w:tc>
          <w:tcPr>
            <w:tcW w:w="3279" w:type="dxa"/>
            <w:vAlign w:val="center"/>
          </w:tcPr>
          <w:p w14:paraId="20877218" w14:textId="2EA2DDC7" w:rsidR="00115A68" w:rsidRDefault="00C93D73" w:rsidP="0089449A">
            <w:pPr>
              <w:spacing w:line="240" w:lineRule="auto"/>
            </w:pPr>
            <w:r>
              <w:t xml:space="preserve">Alan </w:t>
            </w:r>
            <w:proofErr w:type="spellStart"/>
            <w:r>
              <w:t>Pickart</w:t>
            </w:r>
            <w:proofErr w:type="spellEnd"/>
          </w:p>
        </w:tc>
        <w:tc>
          <w:tcPr>
            <w:tcW w:w="3279" w:type="dxa"/>
            <w:vAlign w:val="center"/>
          </w:tcPr>
          <w:p w14:paraId="0730C1D0" w14:textId="3922D61D" w:rsidR="00115A68" w:rsidRDefault="00115A68" w:rsidP="0089449A">
            <w:pPr>
              <w:spacing w:line="240" w:lineRule="auto"/>
            </w:pPr>
            <w:r>
              <w:t xml:space="preserve">Program Director </w:t>
            </w:r>
            <w:proofErr w:type="gramStart"/>
            <w:r>
              <w:t xml:space="preserve">of </w:t>
            </w:r>
            <w:r w:rsidR="00C93D73">
              <w:t xml:space="preserve"> Theatre</w:t>
            </w:r>
            <w:proofErr w:type="gramEnd"/>
          </w:p>
        </w:tc>
        <w:tc>
          <w:tcPr>
            <w:tcW w:w="3280" w:type="dxa"/>
            <w:vAlign w:val="center"/>
          </w:tcPr>
          <w:p w14:paraId="7487F9CA" w14:textId="77777777" w:rsidR="00115A68" w:rsidRDefault="00115A68" w:rsidP="0089449A">
            <w:pPr>
              <w:spacing w:line="240" w:lineRule="auto"/>
            </w:pPr>
          </w:p>
        </w:tc>
        <w:tc>
          <w:tcPr>
            <w:tcW w:w="1178" w:type="dxa"/>
            <w:vAlign w:val="center"/>
          </w:tcPr>
          <w:p w14:paraId="1F86A130" w14:textId="77777777" w:rsidR="00115A68" w:rsidRDefault="00115A68" w:rsidP="0089449A">
            <w:pPr>
              <w:spacing w:line="240" w:lineRule="auto"/>
            </w:pPr>
          </w:p>
        </w:tc>
      </w:tr>
      <w:tr w:rsidR="00115A68" w14:paraId="3308AC9C" w14:textId="77777777" w:rsidTr="0089449A">
        <w:trPr>
          <w:cantSplit/>
          <w:trHeight w:val="489"/>
        </w:trPr>
        <w:tc>
          <w:tcPr>
            <w:tcW w:w="3279" w:type="dxa"/>
            <w:vAlign w:val="center"/>
          </w:tcPr>
          <w:p w14:paraId="2B0991B7" w14:textId="087CE091" w:rsidR="00115A68" w:rsidRDefault="00C93D73" w:rsidP="0089449A">
            <w:pPr>
              <w:spacing w:line="240" w:lineRule="auto"/>
            </w:pPr>
            <w:r>
              <w:t xml:space="preserve">Ian </w:t>
            </w:r>
            <w:proofErr w:type="spellStart"/>
            <w:r>
              <w:t>Greitzer</w:t>
            </w:r>
            <w:proofErr w:type="spellEnd"/>
          </w:p>
        </w:tc>
        <w:tc>
          <w:tcPr>
            <w:tcW w:w="3279" w:type="dxa"/>
            <w:vAlign w:val="center"/>
          </w:tcPr>
          <w:p w14:paraId="2927DBCB" w14:textId="39BFDFD6" w:rsidR="00115A68" w:rsidRDefault="00115A68" w:rsidP="0089449A">
            <w:pPr>
              <w:spacing w:line="240" w:lineRule="auto"/>
            </w:pPr>
            <w:r>
              <w:t xml:space="preserve">Chair </w:t>
            </w:r>
            <w:proofErr w:type="gramStart"/>
            <w:r>
              <w:t xml:space="preserve">of </w:t>
            </w:r>
            <w:r w:rsidR="00C93D73">
              <w:t xml:space="preserve"> Music</w:t>
            </w:r>
            <w:proofErr w:type="gramEnd"/>
            <w:r w:rsidR="00C93D73">
              <w:t>, Theatre, and Dance</w:t>
            </w:r>
          </w:p>
        </w:tc>
        <w:tc>
          <w:tcPr>
            <w:tcW w:w="3280" w:type="dxa"/>
            <w:vAlign w:val="center"/>
          </w:tcPr>
          <w:p w14:paraId="7927CB11" w14:textId="77777777" w:rsidR="00115A68" w:rsidRDefault="00115A68" w:rsidP="0089449A">
            <w:pPr>
              <w:spacing w:line="240" w:lineRule="auto"/>
            </w:pPr>
          </w:p>
        </w:tc>
        <w:tc>
          <w:tcPr>
            <w:tcW w:w="1178" w:type="dxa"/>
            <w:vAlign w:val="center"/>
          </w:tcPr>
          <w:p w14:paraId="06A64098" w14:textId="77777777" w:rsidR="00115A68" w:rsidRDefault="00115A68" w:rsidP="0089449A">
            <w:pPr>
              <w:spacing w:line="240" w:lineRule="auto"/>
            </w:pPr>
          </w:p>
        </w:tc>
      </w:tr>
      <w:tr w:rsidR="00115A68" w14:paraId="5FB4CB46" w14:textId="77777777" w:rsidTr="0089449A">
        <w:trPr>
          <w:cantSplit/>
          <w:trHeight w:val="489"/>
        </w:trPr>
        <w:tc>
          <w:tcPr>
            <w:tcW w:w="3279" w:type="dxa"/>
            <w:vAlign w:val="center"/>
          </w:tcPr>
          <w:p w14:paraId="6ED2A8A6" w14:textId="10FAE152" w:rsidR="00115A68" w:rsidRDefault="00C93D73" w:rsidP="0089449A">
            <w:pPr>
              <w:spacing w:line="240" w:lineRule="auto"/>
            </w:pPr>
            <w:r>
              <w:t>Earl Simson</w:t>
            </w:r>
          </w:p>
        </w:tc>
        <w:tc>
          <w:tcPr>
            <w:tcW w:w="3279" w:type="dxa"/>
            <w:vAlign w:val="center"/>
          </w:tcPr>
          <w:p w14:paraId="229CC930" w14:textId="03A2D2B2" w:rsidR="00115A68" w:rsidRDefault="00115A68" w:rsidP="0089449A">
            <w:pPr>
              <w:spacing w:line="240" w:lineRule="auto"/>
            </w:pPr>
            <w:r>
              <w:t xml:space="preserve">Dean of </w:t>
            </w:r>
            <w:r w:rsidR="00C93D73">
              <w:t>Arts and Sciences</w:t>
            </w:r>
          </w:p>
        </w:tc>
        <w:tc>
          <w:tcPr>
            <w:tcW w:w="3280" w:type="dxa"/>
            <w:vAlign w:val="center"/>
          </w:tcPr>
          <w:p w14:paraId="73DF0B07" w14:textId="77777777" w:rsidR="00115A68" w:rsidRDefault="00115A68" w:rsidP="0089449A">
            <w:pPr>
              <w:spacing w:line="240" w:lineRule="auto"/>
            </w:pPr>
          </w:p>
        </w:tc>
        <w:tc>
          <w:tcPr>
            <w:tcW w:w="1178" w:type="dxa"/>
            <w:vAlign w:val="center"/>
          </w:tcPr>
          <w:p w14:paraId="4EB70E84" w14:textId="77777777" w:rsidR="00115A68" w:rsidRDefault="00115A68" w:rsidP="0089449A">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943D" w14:textId="77777777" w:rsidR="00026C6F" w:rsidRDefault="00026C6F" w:rsidP="00FA78CA">
      <w:pPr>
        <w:spacing w:line="240" w:lineRule="auto"/>
      </w:pPr>
      <w:r>
        <w:separator/>
      </w:r>
    </w:p>
  </w:endnote>
  <w:endnote w:type="continuationSeparator" w:id="0">
    <w:p w14:paraId="3E3C7E5E" w14:textId="77777777" w:rsidR="00026C6F" w:rsidRDefault="00026C6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F30E46" w:rsidRPr="00310D95" w:rsidRDefault="00F30E46"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C01FD">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C01FD">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2217" w14:textId="77777777" w:rsidR="00026C6F" w:rsidRDefault="00026C6F" w:rsidP="00FA78CA">
      <w:pPr>
        <w:spacing w:line="240" w:lineRule="auto"/>
      </w:pPr>
      <w:r>
        <w:separator/>
      </w:r>
    </w:p>
  </w:footnote>
  <w:footnote w:type="continuationSeparator" w:id="0">
    <w:p w14:paraId="047E4080" w14:textId="77777777" w:rsidR="00026C6F" w:rsidRDefault="00026C6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CDEA46A" w:rsidR="00F30E46" w:rsidRPr="004254A0" w:rsidRDefault="00F30E4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61804">
      <w:rPr>
        <w:color w:val="4F6228"/>
      </w:rPr>
      <w:t>18-19-109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61804">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F30E46" w:rsidRPr="008745BA" w:rsidRDefault="00F30E46"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B0"/>
    <w:multiLevelType w:val="hybridMultilevel"/>
    <w:tmpl w:val="DB44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51FE"/>
    <w:multiLevelType w:val="hybridMultilevel"/>
    <w:tmpl w:val="9BEAE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1545B4"/>
    <w:multiLevelType w:val="hybridMultilevel"/>
    <w:tmpl w:val="7796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727AA"/>
    <w:multiLevelType w:val="hybridMultilevel"/>
    <w:tmpl w:val="96E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44823"/>
    <w:multiLevelType w:val="hybridMultilevel"/>
    <w:tmpl w:val="A8B84A7E"/>
    <w:lvl w:ilvl="0" w:tplc="D0169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B22A40"/>
    <w:multiLevelType w:val="hybridMultilevel"/>
    <w:tmpl w:val="3840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E6727"/>
    <w:multiLevelType w:val="hybridMultilevel"/>
    <w:tmpl w:val="9346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4D681A"/>
    <w:multiLevelType w:val="hybridMultilevel"/>
    <w:tmpl w:val="C1A2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4191D"/>
    <w:multiLevelType w:val="hybridMultilevel"/>
    <w:tmpl w:val="307C64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0D3814"/>
    <w:multiLevelType w:val="hybridMultilevel"/>
    <w:tmpl w:val="17CE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5"/>
  </w:num>
  <w:num w:numId="3">
    <w:abstractNumId w:val="12"/>
  </w:num>
  <w:num w:numId="4">
    <w:abstractNumId w:val="2"/>
  </w:num>
  <w:num w:numId="5">
    <w:abstractNumId w:val="9"/>
  </w:num>
  <w:num w:numId="6">
    <w:abstractNumId w:val="18"/>
  </w:num>
  <w:num w:numId="7">
    <w:abstractNumId w:val="4"/>
  </w:num>
  <w:num w:numId="8">
    <w:abstractNumId w:val="11"/>
  </w:num>
  <w:num w:numId="9">
    <w:abstractNumId w:val="14"/>
  </w:num>
  <w:num w:numId="10">
    <w:abstractNumId w:val="6"/>
  </w:num>
  <w:num w:numId="11">
    <w:abstractNumId w:val="20"/>
  </w:num>
  <w:num w:numId="12">
    <w:abstractNumId w:val="13"/>
  </w:num>
  <w:num w:numId="13">
    <w:abstractNumId w:val="1"/>
  </w:num>
  <w:num w:numId="14">
    <w:abstractNumId w:val="3"/>
  </w:num>
  <w:num w:numId="15">
    <w:abstractNumId w:val="10"/>
  </w:num>
  <w:num w:numId="16">
    <w:abstractNumId w:val="19"/>
  </w:num>
  <w:num w:numId="17">
    <w:abstractNumId w:val="0"/>
  </w:num>
  <w:num w:numId="18">
    <w:abstractNumId w:val="8"/>
  </w:num>
  <w:num w:numId="19">
    <w:abstractNumId w:val="16"/>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6C6F"/>
    <w:rsid w:val="00027E84"/>
    <w:rsid w:val="000301C7"/>
    <w:rsid w:val="0004554C"/>
    <w:rsid w:val="000556B3"/>
    <w:rsid w:val="00076498"/>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592F"/>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46E2"/>
    <w:rsid w:val="00310D95"/>
    <w:rsid w:val="00345149"/>
    <w:rsid w:val="00376A8B"/>
    <w:rsid w:val="003A45F6"/>
    <w:rsid w:val="003B4A52"/>
    <w:rsid w:val="003C1A54"/>
    <w:rsid w:val="003C511E"/>
    <w:rsid w:val="003D7372"/>
    <w:rsid w:val="003E2EEE"/>
    <w:rsid w:val="003F099C"/>
    <w:rsid w:val="003F4E82"/>
    <w:rsid w:val="00402602"/>
    <w:rsid w:val="004254A0"/>
    <w:rsid w:val="004313E6"/>
    <w:rsid w:val="004403BD"/>
    <w:rsid w:val="00442EEA"/>
    <w:rsid w:val="004779B4"/>
    <w:rsid w:val="004E57C5"/>
    <w:rsid w:val="00517DB2"/>
    <w:rsid w:val="00534CBC"/>
    <w:rsid w:val="005473BC"/>
    <w:rsid w:val="005873E3"/>
    <w:rsid w:val="005B1049"/>
    <w:rsid w:val="005C23BD"/>
    <w:rsid w:val="005C3F83"/>
    <w:rsid w:val="005D389E"/>
    <w:rsid w:val="005F2A05"/>
    <w:rsid w:val="00661804"/>
    <w:rsid w:val="00670869"/>
    <w:rsid w:val="006761E1"/>
    <w:rsid w:val="00690D04"/>
    <w:rsid w:val="006970B0"/>
    <w:rsid w:val="006A4C3B"/>
    <w:rsid w:val="006B20A9"/>
    <w:rsid w:val="006B7926"/>
    <w:rsid w:val="006E3AF2"/>
    <w:rsid w:val="006E6680"/>
    <w:rsid w:val="006F7F90"/>
    <w:rsid w:val="007007DB"/>
    <w:rsid w:val="00704CFF"/>
    <w:rsid w:val="00706745"/>
    <w:rsid w:val="007072F7"/>
    <w:rsid w:val="0074235B"/>
    <w:rsid w:val="00743AD2"/>
    <w:rsid w:val="007445F4"/>
    <w:rsid w:val="007554DE"/>
    <w:rsid w:val="00760EA6"/>
    <w:rsid w:val="00795D54"/>
    <w:rsid w:val="00796AF7"/>
    <w:rsid w:val="007970C3"/>
    <w:rsid w:val="007A567F"/>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9449A"/>
    <w:rsid w:val="008B1F84"/>
    <w:rsid w:val="008D52B7"/>
    <w:rsid w:val="008E0FCD"/>
    <w:rsid w:val="008E3EFA"/>
    <w:rsid w:val="008F175C"/>
    <w:rsid w:val="00905E67"/>
    <w:rsid w:val="00913143"/>
    <w:rsid w:val="00936421"/>
    <w:rsid w:val="009457F7"/>
    <w:rsid w:val="009458D2"/>
    <w:rsid w:val="00946B20"/>
    <w:rsid w:val="009679B0"/>
    <w:rsid w:val="0098046D"/>
    <w:rsid w:val="00984B36"/>
    <w:rsid w:val="009A4E6F"/>
    <w:rsid w:val="009A58C1"/>
    <w:rsid w:val="009B4B02"/>
    <w:rsid w:val="009C1440"/>
    <w:rsid w:val="009D6FE5"/>
    <w:rsid w:val="009E1A69"/>
    <w:rsid w:val="009F029C"/>
    <w:rsid w:val="009F15B0"/>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5070"/>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6687"/>
    <w:rsid w:val="00B87B39"/>
    <w:rsid w:val="00BB11B9"/>
    <w:rsid w:val="00BC42B6"/>
    <w:rsid w:val="00BD3239"/>
    <w:rsid w:val="00BF1795"/>
    <w:rsid w:val="00C0654C"/>
    <w:rsid w:val="00C11283"/>
    <w:rsid w:val="00C25F9D"/>
    <w:rsid w:val="00C31E83"/>
    <w:rsid w:val="00C344AB"/>
    <w:rsid w:val="00C41355"/>
    <w:rsid w:val="00C518C1"/>
    <w:rsid w:val="00C53751"/>
    <w:rsid w:val="00C63F4F"/>
    <w:rsid w:val="00C93D73"/>
    <w:rsid w:val="00C94576"/>
    <w:rsid w:val="00C969FA"/>
    <w:rsid w:val="00C97577"/>
    <w:rsid w:val="00CA71A8"/>
    <w:rsid w:val="00CC03A7"/>
    <w:rsid w:val="00CC3E7A"/>
    <w:rsid w:val="00CC6F78"/>
    <w:rsid w:val="00CD18DD"/>
    <w:rsid w:val="00D356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513A0"/>
    <w:rsid w:val="00E540CD"/>
    <w:rsid w:val="00E641DE"/>
    <w:rsid w:val="00EB33FD"/>
    <w:rsid w:val="00EC01FD"/>
    <w:rsid w:val="00EC63A4"/>
    <w:rsid w:val="00EC7B24"/>
    <w:rsid w:val="00ED1712"/>
    <w:rsid w:val="00F15B95"/>
    <w:rsid w:val="00F30E46"/>
    <w:rsid w:val="00F3256C"/>
    <w:rsid w:val="00F32980"/>
    <w:rsid w:val="00F4619E"/>
    <w:rsid w:val="00F64260"/>
    <w:rsid w:val="00F871BA"/>
    <w:rsid w:val="00FA6359"/>
    <w:rsid w:val="00FA6998"/>
    <w:rsid w:val="00FA769F"/>
    <w:rsid w:val="00FA78CA"/>
    <w:rsid w:val="00FE49A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F30E46"/>
    <w:pPr>
      <w:spacing w:before="100" w:beforeAutospacing="1" w:after="100" w:afterAutospacing="1" w:line="240" w:lineRule="auto"/>
    </w:pPr>
    <w:rPr>
      <w:rFonts w:ascii="Times New Roman" w:eastAsia="SimSun" w:hAnsi="Times New Roman"/>
      <w:sz w:val="24"/>
      <w:szCs w:val="24"/>
      <w:lang w:eastAsia="zh-CN"/>
    </w:rPr>
  </w:style>
  <w:style w:type="paragraph" w:customStyle="1" w:styleId="sc-CourseTitle">
    <w:name w:val="sc-CourseTitle"/>
    <w:basedOn w:val="Heading8"/>
    <w:rsid w:val="00C93D73"/>
    <w:pPr>
      <w:keepNext/>
      <w:keepLines/>
      <w:spacing w:before="120" w:after="0" w:line="200" w:lineRule="atLeast"/>
      <w:jc w:val="left"/>
    </w:pPr>
    <w:rPr>
      <w:rFonts w:ascii="Univers LT 57 Condensed" w:hAnsi="Univers LT 57 Condensed"/>
      <w:b/>
      <w:bCs/>
      <w:caps w:val="0"/>
      <w:spacing w:val="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67Z3ZXSPZZWZ-949-779</_dlc_DocId>
    <_dlc_DocIdUrl xmlns="67887a43-7e4d-4c1c-91d7-15e417b1b8ab">
      <Url>https://w3.ric.edu/curriculum_committee/_layouts/15/DocIdRedir.aspx?ID=67Z3ZXSPZZWZ-949-779</Url>
      <Description>67Z3ZXSPZZWZ-949-779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B955FFC5-F309-45AD-8344-6F61C06155F6}"/>
</file>

<file path=docProps/app.xml><?xml version="1.0" encoding="utf-8"?>
<Properties xmlns="http://schemas.openxmlformats.org/officeDocument/2006/extended-properties" xmlns:vt="http://schemas.openxmlformats.org/officeDocument/2006/docPropsVTypes">
  <Template>Normal.dotm</Template>
  <TotalTime>11</TotalTime>
  <Pages>4</Pages>
  <Words>2223</Words>
  <Characters>11498</Characters>
  <Application>Microsoft Office Word</Application>
  <DocSecurity>0</DocSecurity>
  <Lines>179</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2018-11-01T17:59:00Z</cp:lastPrinted>
  <dcterms:created xsi:type="dcterms:W3CDTF">2019-01-24T23:08:00Z</dcterms:created>
  <dcterms:modified xsi:type="dcterms:W3CDTF">2019-02-03T15:34:00Z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28bbbfab-68e5-4654-9c9e-1df2f189e9fc</vt:lpwstr>
  </property>
</Properties>
</file>